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1" w:rsidRPr="00B52095" w:rsidRDefault="005B6A51" w:rsidP="00E0141B">
      <w:pPr>
        <w:jc w:val="both"/>
        <w:rPr>
          <w:rFonts w:cs="Times New Roman"/>
          <w:b/>
          <w:sz w:val="24"/>
          <w:szCs w:val="24"/>
        </w:rPr>
      </w:pPr>
      <w:r w:rsidRPr="00B52095">
        <w:rPr>
          <w:rFonts w:cs="Times New Roman"/>
          <w:b/>
          <w:sz w:val="24"/>
          <w:szCs w:val="24"/>
        </w:rPr>
        <w:t xml:space="preserve">                                               </w:t>
      </w:r>
      <w:r w:rsidR="00B52095">
        <w:rPr>
          <w:rFonts w:cs="Times New Roman"/>
          <w:b/>
          <w:sz w:val="24"/>
          <w:szCs w:val="24"/>
        </w:rPr>
        <w:t xml:space="preserve">                 </w:t>
      </w:r>
      <w:r w:rsidRPr="00B52095">
        <w:rPr>
          <w:rFonts w:cs="Times New Roman"/>
          <w:b/>
          <w:sz w:val="24"/>
          <w:szCs w:val="24"/>
        </w:rPr>
        <w:t xml:space="preserve">  </w:t>
      </w:r>
      <w:r w:rsidRPr="00B52095">
        <w:rPr>
          <w:noProof/>
          <w:sz w:val="24"/>
          <w:szCs w:val="24"/>
          <w:lang w:eastAsia="en-ZA"/>
        </w:rPr>
        <w:drawing>
          <wp:inline distT="0" distB="0" distL="0" distR="0" wp14:anchorId="4D732585" wp14:editId="3EE91646">
            <wp:extent cx="1143000" cy="1285875"/>
            <wp:effectExtent l="0" t="0" r="0" b="9525"/>
            <wp:docPr id="1" name="Picture 1" descr="\\emalafs02\Users$\nqumkanal\Desktop\EL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emalafs02\Users$\nqumkanal\Desktop\EL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51" w:rsidRPr="00F00724" w:rsidRDefault="005B6A51" w:rsidP="00F0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52095" w:rsidRPr="00F007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42B40" w:rsidRPr="00F00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CD0" w:rsidRPr="00F00724">
        <w:rPr>
          <w:rFonts w:ascii="Times New Roman" w:hAnsi="Times New Roman" w:cs="Times New Roman"/>
          <w:sz w:val="24"/>
          <w:szCs w:val="24"/>
        </w:rPr>
        <w:t>Me</w:t>
      </w:r>
      <w:r w:rsidR="00057B6F" w:rsidRPr="00F00724">
        <w:rPr>
          <w:rFonts w:ascii="Times New Roman" w:hAnsi="Times New Roman" w:cs="Times New Roman"/>
          <w:sz w:val="24"/>
          <w:szCs w:val="24"/>
        </w:rPr>
        <w:t>dia Statement</w:t>
      </w:r>
      <w:r w:rsidRPr="00F00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B6A51" w:rsidRPr="00F00724" w:rsidRDefault="005B6A51" w:rsidP="00F0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76FE5" w:rsidRPr="00F00724">
        <w:rPr>
          <w:rFonts w:ascii="Times New Roman" w:hAnsi="Times New Roman" w:cs="Times New Roman"/>
          <w:sz w:val="24"/>
          <w:szCs w:val="24"/>
        </w:rPr>
        <w:t xml:space="preserve">                      23 May 2018</w:t>
      </w:r>
    </w:p>
    <w:p w:rsidR="007E4CD0" w:rsidRPr="00F00724" w:rsidRDefault="007E4CD0" w:rsidP="00F0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24">
        <w:rPr>
          <w:rFonts w:ascii="Times New Roman" w:hAnsi="Times New Roman" w:cs="Times New Roman"/>
          <w:sz w:val="24"/>
          <w:szCs w:val="24"/>
        </w:rPr>
        <w:t>To: The Manager/Editor/Reporter</w:t>
      </w:r>
    </w:p>
    <w:p w:rsidR="007E4CD0" w:rsidRPr="00F00724" w:rsidRDefault="007E4CD0" w:rsidP="00F0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24">
        <w:rPr>
          <w:rFonts w:ascii="Times New Roman" w:hAnsi="Times New Roman" w:cs="Times New Roman"/>
          <w:sz w:val="24"/>
          <w:szCs w:val="24"/>
        </w:rPr>
        <w:t xml:space="preserve">       All Media</w:t>
      </w:r>
    </w:p>
    <w:p w:rsidR="00E05CE8" w:rsidRPr="00F00724" w:rsidRDefault="00076FE5" w:rsidP="00F0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24">
        <w:rPr>
          <w:rFonts w:ascii="Times New Roman" w:hAnsi="Times New Roman" w:cs="Times New Roman"/>
          <w:b/>
          <w:sz w:val="24"/>
          <w:szCs w:val="24"/>
        </w:rPr>
        <w:t>Subj</w:t>
      </w:r>
      <w:r w:rsidR="00F26CC4">
        <w:rPr>
          <w:rFonts w:ascii="Times New Roman" w:hAnsi="Times New Roman" w:cs="Times New Roman"/>
          <w:b/>
          <w:sz w:val="24"/>
          <w:szCs w:val="24"/>
        </w:rPr>
        <w:t>ect: Handover of Daisy Player for B</w:t>
      </w:r>
      <w:r w:rsidRPr="00F00724">
        <w:rPr>
          <w:rFonts w:ascii="Times New Roman" w:hAnsi="Times New Roman" w:cs="Times New Roman"/>
          <w:b/>
          <w:sz w:val="24"/>
          <w:szCs w:val="24"/>
        </w:rPr>
        <w:t>lind Library Members</w:t>
      </w:r>
      <w:r w:rsidR="00E05CE8" w:rsidRPr="00F00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FE5" w:rsidRPr="00F00724" w:rsidRDefault="007E4CD0" w:rsidP="00F0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0724">
        <w:rPr>
          <w:rFonts w:ascii="Times New Roman" w:hAnsi="Times New Roman" w:cs="Times New Roman"/>
          <w:sz w:val="24"/>
          <w:szCs w:val="24"/>
        </w:rPr>
        <w:t xml:space="preserve">Emalahleni Local Municipality </w:t>
      </w:r>
      <w:r w:rsidR="00076FE5" w:rsidRPr="00F00724">
        <w:rPr>
          <w:rFonts w:ascii="Times New Roman" w:hAnsi="Times New Roman" w:cs="Times New Roman"/>
          <w:sz w:val="24"/>
          <w:szCs w:val="24"/>
        </w:rPr>
        <w:t>together</w:t>
      </w:r>
      <w:r w:rsidR="00F00724">
        <w:rPr>
          <w:rFonts w:ascii="Times New Roman" w:hAnsi="Times New Roman" w:cs="Times New Roman"/>
          <w:sz w:val="24"/>
          <w:szCs w:val="24"/>
        </w:rPr>
        <w:t xml:space="preserve"> with</w:t>
      </w:r>
      <w:r w:rsidR="00076FE5" w:rsidRPr="00F00724">
        <w:rPr>
          <w:rFonts w:ascii="Times New Roman" w:hAnsi="Times New Roman" w:cs="Times New Roman"/>
          <w:sz w:val="24"/>
          <w:szCs w:val="24"/>
        </w:rPr>
        <w:t xml:space="preserve"> South African Library for t</w:t>
      </w:r>
      <w:r w:rsidR="00F26CC4">
        <w:rPr>
          <w:rFonts w:ascii="Times New Roman" w:hAnsi="Times New Roman" w:cs="Times New Roman"/>
          <w:sz w:val="24"/>
          <w:szCs w:val="24"/>
        </w:rPr>
        <w:t xml:space="preserve">he Blind (SALB) will hand over the </w:t>
      </w:r>
      <w:r w:rsidR="00076FE5" w:rsidRPr="00F00724">
        <w:rPr>
          <w:rFonts w:ascii="Times New Roman" w:hAnsi="Times New Roman" w:cs="Times New Roman"/>
          <w:sz w:val="24"/>
          <w:szCs w:val="24"/>
        </w:rPr>
        <w:t>Daisy Player machines to blind Library members</w:t>
      </w:r>
      <w:r w:rsidR="00F26CC4">
        <w:rPr>
          <w:rFonts w:ascii="Times New Roman" w:hAnsi="Times New Roman" w:cs="Times New Roman"/>
          <w:sz w:val="24"/>
          <w:szCs w:val="24"/>
        </w:rPr>
        <w:t xml:space="preserve"> TO BE BASED AT Mlungisi Wycliff Tsotsi Library</w:t>
      </w:r>
      <w:r w:rsidR="00076FE5" w:rsidRPr="00F00724">
        <w:rPr>
          <w:rFonts w:ascii="Times New Roman" w:hAnsi="Times New Roman" w:cs="Times New Roman"/>
          <w:sz w:val="24"/>
          <w:szCs w:val="24"/>
        </w:rPr>
        <w:t xml:space="preserve"> on the 24 Ma</w:t>
      </w:r>
      <w:r w:rsidR="007C7AEE">
        <w:rPr>
          <w:rFonts w:ascii="Times New Roman" w:hAnsi="Times New Roman" w:cs="Times New Roman"/>
          <w:sz w:val="24"/>
          <w:szCs w:val="24"/>
        </w:rPr>
        <w:t>y 2018 at Cacadu Town Hall at 11</w:t>
      </w:r>
      <w:r w:rsidR="00076FE5" w:rsidRPr="00F00724">
        <w:rPr>
          <w:rFonts w:ascii="Times New Roman" w:hAnsi="Times New Roman" w:cs="Times New Roman"/>
          <w:sz w:val="24"/>
          <w:szCs w:val="24"/>
        </w:rPr>
        <w:t>:00 am</w:t>
      </w:r>
      <w:r w:rsidR="003D555D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76FE5" w:rsidRDefault="00076FE5" w:rsidP="00F0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24">
        <w:rPr>
          <w:rFonts w:ascii="Times New Roman" w:hAnsi="Times New Roman" w:cs="Times New Roman"/>
          <w:sz w:val="24"/>
          <w:szCs w:val="24"/>
        </w:rPr>
        <w:t>South African Library for the Blind (SALB) has an initi</w:t>
      </w:r>
      <w:r w:rsidR="00F26CC4">
        <w:rPr>
          <w:rFonts w:ascii="Times New Roman" w:hAnsi="Times New Roman" w:cs="Times New Roman"/>
          <w:sz w:val="24"/>
          <w:szCs w:val="24"/>
        </w:rPr>
        <w:t>ative to</w:t>
      </w:r>
      <w:r w:rsidRPr="00F00724">
        <w:rPr>
          <w:rFonts w:ascii="Times New Roman" w:hAnsi="Times New Roman" w:cs="Times New Roman"/>
          <w:sz w:val="24"/>
          <w:szCs w:val="24"/>
        </w:rPr>
        <w:t xml:space="preserve"> assist blind library member’s access audio book. This audio book reader is in form of a daisy player machine that makes it possible for blind person to read a book from compact Disc (CD)</w:t>
      </w:r>
    </w:p>
    <w:p w:rsidR="00F00724" w:rsidRPr="00F00724" w:rsidRDefault="00F00724" w:rsidP="00F0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24">
        <w:rPr>
          <w:rFonts w:ascii="Times New Roman" w:hAnsi="Times New Roman" w:cs="Times New Roman"/>
          <w:sz w:val="24"/>
          <w:szCs w:val="24"/>
        </w:rPr>
        <w:t>Members of the media are invited to attend this programme.</w:t>
      </w:r>
    </w:p>
    <w:p w:rsidR="00057B6F" w:rsidRPr="00F00724" w:rsidRDefault="00057B6F" w:rsidP="00F0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24">
        <w:rPr>
          <w:rFonts w:ascii="Times New Roman" w:hAnsi="Times New Roman" w:cs="Times New Roman"/>
          <w:sz w:val="24"/>
          <w:szCs w:val="24"/>
        </w:rPr>
        <w:t>For more information contact Emalahleni Local Municipality Communications Section @</w:t>
      </w:r>
      <w:r w:rsidR="00C96B66" w:rsidRPr="00F00724">
        <w:rPr>
          <w:rFonts w:ascii="Times New Roman" w:hAnsi="Times New Roman" w:cs="Times New Roman"/>
          <w:sz w:val="24"/>
          <w:szCs w:val="24"/>
        </w:rPr>
        <w:t>0478780020/0797020166.</w:t>
      </w:r>
    </w:p>
    <w:p w:rsidR="00057B6F" w:rsidRPr="00F00724" w:rsidRDefault="00057B6F" w:rsidP="00F00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24">
        <w:rPr>
          <w:rFonts w:ascii="Times New Roman" w:hAnsi="Times New Roman" w:cs="Times New Roman"/>
          <w:sz w:val="24"/>
          <w:szCs w:val="24"/>
        </w:rPr>
        <w:t>Issued by the office of the Municipal Manager, Communications Section Emalahleni Local Municipality.</w:t>
      </w:r>
    </w:p>
    <w:sectPr w:rsidR="00057B6F" w:rsidRPr="00F0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D0"/>
    <w:rsid w:val="00057B6F"/>
    <w:rsid w:val="00076FE5"/>
    <w:rsid w:val="002648C8"/>
    <w:rsid w:val="002B7949"/>
    <w:rsid w:val="002E0645"/>
    <w:rsid w:val="00322B2C"/>
    <w:rsid w:val="003D04BB"/>
    <w:rsid w:val="003D555D"/>
    <w:rsid w:val="004B147F"/>
    <w:rsid w:val="005B6A51"/>
    <w:rsid w:val="005F7F8F"/>
    <w:rsid w:val="0068485B"/>
    <w:rsid w:val="006F096E"/>
    <w:rsid w:val="006F63C9"/>
    <w:rsid w:val="007C7AEE"/>
    <w:rsid w:val="007E4CD0"/>
    <w:rsid w:val="007F74FD"/>
    <w:rsid w:val="00801246"/>
    <w:rsid w:val="008266B6"/>
    <w:rsid w:val="00913657"/>
    <w:rsid w:val="00944946"/>
    <w:rsid w:val="009F1B74"/>
    <w:rsid w:val="00A00CF3"/>
    <w:rsid w:val="00A61829"/>
    <w:rsid w:val="00AC5D01"/>
    <w:rsid w:val="00B52095"/>
    <w:rsid w:val="00C96B66"/>
    <w:rsid w:val="00CD366F"/>
    <w:rsid w:val="00DA29A5"/>
    <w:rsid w:val="00DD7BFA"/>
    <w:rsid w:val="00E0141B"/>
    <w:rsid w:val="00E05CE8"/>
    <w:rsid w:val="00E12DF5"/>
    <w:rsid w:val="00E42B40"/>
    <w:rsid w:val="00F00724"/>
    <w:rsid w:val="00F26CC4"/>
    <w:rsid w:val="00F5244A"/>
    <w:rsid w:val="00F54661"/>
    <w:rsid w:val="00F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4BCDC"/>
  <w15:docId w15:val="{082B7185-351D-4FAB-AC61-48DF16DE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tikana</dc:creator>
  <cp:keywords/>
  <dc:description/>
  <cp:lastModifiedBy>Sibulele Ntongana</cp:lastModifiedBy>
  <cp:revision>2</cp:revision>
  <dcterms:created xsi:type="dcterms:W3CDTF">2018-05-23T13:42:00Z</dcterms:created>
  <dcterms:modified xsi:type="dcterms:W3CDTF">2018-05-23T13:42:00Z</dcterms:modified>
</cp:coreProperties>
</file>